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4E" w:rsidRPr="009357F1" w:rsidRDefault="00740853" w:rsidP="00B27F4E">
      <w:pPr>
        <w:spacing w:after="0" w:line="240" w:lineRule="auto"/>
        <w:rPr>
          <w:rFonts w:ascii="Myriad Pro" w:hAnsi="Myriad Pro"/>
          <w:b/>
          <w:sz w:val="40"/>
          <w:szCs w:val="20"/>
          <w:u w:val="single"/>
        </w:rPr>
      </w:pPr>
      <w:proofErr w:type="gramStart"/>
      <w:r w:rsidRPr="009357F1">
        <w:rPr>
          <w:rFonts w:ascii="Myriad Pro" w:hAnsi="Myriad Pro"/>
          <w:b/>
          <w:sz w:val="40"/>
          <w:szCs w:val="20"/>
          <w:u w:val="single"/>
        </w:rPr>
        <w:t>cascade</w:t>
      </w:r>
      <w:proofErr w:type="gramEnd"/>
    </w:p>
    <w:p w:rsidR="00482671" w:rsidRPr="009357F1" w:rsidRDefault="00482671" w:rsidP="00B27F4E">
      <w:pPr>
        <w:spacing w:after="0" w:line="240" w:lineRule="auto"/>
        <w:rPr>
          <w:rFonts w:ascii="Myriad Pro" w:hAnsi="Myriad Pro"/>
          <w:b/>
          <w:sz w:val="36"/>
          <w:szCs w:val="20"/>
        </w:rPr>
      </w:pPr>
    </w:p>
    <w:p w:rsidR="00B27F4E" w:rsidRPr="009357F1" w:rsidRDefault="00482671" w:rsidP="00B27F4E">
      <w:pPr>
        <w:spacing w:after="0" w:line="240" w:lineRule="auto"/>
        <w:rPr>
          <w:rFonts w:ascii="Myriad Pro" w:hAnsi="Myriad Pro"/>
          <w:b/>
          <w:sz w:val="28"/>
          <w:szCs w:val="20"/>
        </w:rPr>
      </w:pPr>
      <w:r w:rsidRPr="009357F1">
        <w:rPr>
          <w:rFonts w:ascii="Myriad Pro" w:hAnsi="Myriad Pro"/>
          <w:b/>
          <w:sz w:val="28"/>
          <w:szCs w:val="20"/>
        </w:rPr>
        <w:t>Concept Statement</w:t>
      </w:r>
    </w:p>
    <w:p w:rsidR="00B27F4E" w:rsidRPr="009357F1" w:rsidRDefault="00B27F4E" w:rsidP="00B27F4E">
      <w:pPr>
        <w:spacing w:after="0" w:line="240" w:lineRule="auto"/>
        <w:rPr>
          <w:rFonts w:ascii="Myriad Pro" w:hAnsi="Myriad Pro"/>
          <w:b/>
          <w:sz w:val="24"/>
          <w:szCs w:val="20"/>
        </w:rPr>
      </w:pPr>
    </w:p>
    <w:p w:rsidR="00166097" w:rsidRPr="009357F1" w:rsidRDefault="005539B7" w:rsidP="00B27F4E">
      <w:pPr>
        <w:spacing w:after="0" w:line="240" w:lineRule="auto"/>
        <w:rPr>
          <w:rFonts w:ascii="Myriad Pro" w:hAnsi="Myriad Pro"/>
          <w:sz w:val="24"/>
          <w:szCs w:val="21"/>
        </w:rPr>
      </w:pPr>
      <w:r w:rsidRPr="009357F1">
        <w:rPr>
          <w:rFonts w:ascii="Myriad Pro" w:hAnsi="Myriad Pro"/>
          <w:sz w:val="24"/>
          <w:szCs w:val="21"/>
        </w:rPr>
        <w:t>When I think about</w:t>
      </w:r>
      <w:r w:rsidR="00922916" w:rsidRPr="009357F1">
        <w:rPr>
          <w:rFonts w:ascii="Myriad Pro" w:hAnsi="Myriad Pro"/>
          <w:sz w:val="24"/>
          <w:szCs w:val="21"/>
        </w:rPr>
        <w:t xml:space="preserve"> going to</w:t>
      </w:r>
      <w:r w:rsidRPr="009357F1">
        <w:rPr>
          <w:rFonts w:ascii="Myriad Pro" w:hAnsi="Myriad Pro"/>
          <w:sz w:val="24"/>
          <w:szCs w:val="21"/>
        </w:rPr>
        <w:t xml:space="preserve"> the beach, the first </w:t>
      </w:r>
      <w:r w:rsidR="00922916" w:rsidRPr="009357F1">
        <w:rPr>
          <w:rFonts w:ascii="Myriad Pro" w:hAnsi="Myriad Pro"/>
          <w:sz w:val="24"/>
          <w:szCs w:val="21"/>
        </w:rPr>
        <w:t xml:space="preserve">thing </w:t>
      </w:r>
      <w:r w:rsidR="002844CE" w:rsidRPr="009357F1">
        <w:rPr>
          <w:rFonts w:ascii="Myriad Pro" w:hAnsi="Myriad Pro"/>
          <w:sz w:val="24"/>
          <w:szCs w:val="21"/>
        </w:rPr>
        <w:t>that come</w:t>
      </w:r>
      <w:r w:rsidR="00582CD7" w:rsidRPr="009357F1">
        <w:rPr>
          <w:rFonts w:ascii="Myriad Pro" w:hAnsi="Myriad Pro"/>
          <w:sz w:val="24"/>
          <w:szCs w:val="21"/>
        </w:rPr>
        <w:t>s</w:t>
      </w:r>
      <w:r w:rsidR="002844CE" w:rsidRPr="009357F1">
        <w:rPr>
          <w:rFonts w:ascii="Myriad Pro" w:hAnsi="Myriad Pro"/>
          <w:sz w:val="24"/>
          <w:szCs w:val="21"/>
        </w:rPr>
        <w:t xml:space="preserve"> to mind are</w:t>
      </w:r>
      <w:r w:rsidR="00922916" w:rsidRPr="009357F1">
        <w:rPr>
          <w:rFonts w:ascii="Myriad Pro" w:hAnsi="Myriad Pro"/>
          <w:sz w:val="24"/>
          <w:szCs w:val="21"/>
        </w:rPr>
        <w:t xml:space="preserve"> the waves. I could stare at them for hours, watching them slowly build up height at a distance, and then as they get closer and taller they finally crash over themselves and then quickly recede away again. They come and go and come and go again, one after the other. After one wave has passed, I know that there wi</w:t>
      </w:r>
      <w:r w:rsidR="0082381F" w:rsidRPr="009357F1">
        <w:rPr>
          <w:rFonts w:ascii="Myriad Pro" w:hAnsi="Myriad Pro"/>
          <w:sz w:val="24"/>
          <w:szCs w:val="21"/>
        </w:rPr>
        <w:t>ll always be another one to come</w:t>
      </w:r>
      <w:r w:rsidR="00922916" w:rsidRPr="009357F1">
        <w:rPr>
          <w:rFonts w:ascii="Myriad Pro" w:hAnsi="Myriad Pro"/>
          <w:sz w:val="24"/>
          <w:szCs w:val="21"/>
        </w:rPr>
        <w:t xml:space="preserve">. </w:t>
      </w:r>
      <w:r w:rsidR="0082381F" w:rsidRPr="009357F1">
        <w:rPr>
          <w:rFonts w:ascii="Myriad Pro" w:hAnsi="Myriad Pro"/>
          <w:sz w:val="24"/>
          <w:szCs w:val="21"/>
        </w:rPr>
        <w:t xml:space="preserve">They are reliable. They are constant. </w:t>
      </w:r>
      <w:r w:rsidR="00B56B81" w:rsidRPr="009357F1">
        <w:rPr>
          <w:rFonts w:ascii="Myriad Pro" w:hAnsi="Myriad Pro"/>
          <w:sz w:val="24"/>
          <w:szCs w:val="21"/>
        </w:rPr>
        <w:t>And on top of all of that, they are absolutely majestic.</w:t>
      </w:r>
      <w:r w:rsidR="00045E6F" w:rsidRPr="009357F1">
        <w:rPr>
          <w:rFonts w:ascii="Myriad Pro" w:hAnsi="Myriad Pro"/>
          <w:sz w:val="24"/>
          <w:szCs w:val="21"/>
        </w:rPr>
        <w:t xml:space="preserve"> </w:t>
      </w:r>
    </w:p>
    <w:p w:rsidR="00045E6F" w:rsidRPr="009357F1" w:rsidRDefault="00045E6F" w:rsidP="00B27F4E">
      <w:pPr>
        <w:spacing w:after="0" w:line="240" w:lineRule="auto"/>
        <w:rPr>
          <w:rFonts w:ascii="Myriad Pro" w:hAnsi="Myriad Pro"/>
          <w:sz w:val="24"/>
          <w:szCs w:val="21"/>
        </w:rPr>
      </w:pPr>
    </w:p>
    <w:p w:rsidR="00B27F4E" w:rsidRPr="009357F1" w:rsidRDefault="00166097" w:rsidP="00B27F4E">
      <w:pPr>
        <w:spacing w:after="0" w:line="240" w:lineRule="auto"/>
        <w:rPr>
          <w:rFonts w:ascii="Myriad Pro" w:hAnsi="Myriad Pro"/>
          <w:sz w:val="24"/>
          <w:szCs w:val="21"/>
        </w:rPr>
      </w:pPr>
      <w:r w:rsidRPr="009357F1">
        <w:rPr>
          <w:rFonts w:ascii="Myriad Pro" w:hAnsi="Myriad Pro"/>
          <w:sz w:val="24"/>
          <w:szCs w:val="21"/>
        </w:rPr>
        <w:t xml:space="preserve">My </w:t>
      </w:r>
      <w:r w:rsidR="005C0908" w:rsidRPr="009357F1">
        <w:rPr>
          <w:rFonts w:ascii="Myriad Pro" w:hAnsi="Myriad Pro"/>
          <w:sz w:val="24"/>
          <w:szCs w:val="21"/>
        </w:rPr>
        <w:t>installation</w:t>
      </w:r>
      <w:r w:rsidRPr="009357F1">
        <w:rPr>
          <w:rFonts w:ascii="Myriad Pro" w:hAnsi="Myriad Pro"/>
          <w:sz w:val="24"/>
          <w:szCs w:val="21"/>
        </w:rPr>
        <w:t xml:space="preserve"> </w:t>
      </w:r>
      <w:r w:rsidR="008330A9" w:rsidRPr="009357F1">
        <w:rPr>
          <w:rFonts w:ascii="Myriad Pro" w:hAnsi="Myriad Pro"/>
          <w:sz w:val="24"/>
          <w:szCs w:val="21"/>
        </w:rPr>
        <w:t>is</w:t>
      </w:r>
      <w:r w:rsidR="006F7E23" w:rsidRPr="009357F1">
        <w:rPr>
          <w:rFonts w:ascii="Myriad Pro" w:hAnsi="Myriad Pro"/>
          <w:sz w:val="24"/>
          <w:szCs w:val="21"/>
        </w:rPr>
        <w:t xml:space="preserve"> an </w:t>
      </w:r>
      <w:r w:rsidR="008330A9" w:rsidRPr="009357F1">
        <w:rPr>
          <w:rFonts w:ascii="Myriad Pro" w:hAnsi="Myriad Pro"/>
          <w:sz w:val="24"/>
          <w:szCs w:val="21"/>
        </w:rPr>
        <w:t>oversized</w:t>
      </w:r>
      <w:r w:rsidR="006F7E23" w:rsidRPr="009357F1">
        <w:rPr>
          <w:rFonts w:ascii="Myriad Pro" w:hAnsi="Myriad Pro"/>
          <w:sz w:val="24"/>
          <w:szCs w:val="21"/>
        </w:rPr>
        <w:t xml:space="preserve"> sculptural wave that functions to create energy using actual wave power. </w:t>
      </w:r>
      <w:r w:rsidR="002844CE" w:rsidRPr="009357F1">
        <w:rPr>
          <w:rFonts w:ascii="Myriad Pro" w:hAnsi="Myriad Pro"/>
          <w:sz w:val="24"/>
          <w:szCs w:val="21"/>
        </w:rPr>
        <w:t xml:space="preserve">Water is pumped </w:t>
      </w:r>
      <w:r w:rsidR="00072D96" w:rsidRPr="009357F1">
        <w:rPr>
          <w:rFonts w:ascii="Myriad Pro" w:hAnsi="Myriad Pro"/>
          <w:sz w:val="24"/>
          <w:szCs w:val="21"/>
        </w:rPr>
        <w:t>up to the top of the</w:t>
      </w:r>
      <w:r w:rsidR="002844CE" w:rsidRPr="009357F1">
        <w:rPr>
          <w:rFonts w:ascii="Myriad Pro" w:hAnsi="Myriad Pro"/>
          <w:sz w:val="24"/>
          <w:szCs w:val="21"/>
        </w:rPr>
        <w:t xml:space="preserve"> large first “wave” using a pump that harnesses the up and down movement of the </w:t>
      </w:r>
      <w:r w:rsidR="00072D96" w:rsidRPr="009357F1">
        <w:rPr>
          <w:rFonts w:ascii="Myriad Pro" w:hAnsi="Myriad Pro"/>
          <w:sz w:val="24"/>
          <w:szCs w:val="21"/>
        </w:rPr>
        <w:t xml:space="preserve">ocean </w:t>
      </w:r>
      <w:r w:rsidR="002844CE" w:rsidRPr="009357F1">
        <w:rPr>
          <w:rFonts w:ascii="Myriad Pro" w:hAnsi="Myriad Pro"/>
          <w:sz w:val="24"/>
          <w:szCs w:val="21"/>
        </w:rPr>
        <w:t xml:space="preserve">water. Once at the top of the “wave”, the water cascades down through the air until it falls onto the second “wave”. </w:t>
      </w:r>
      <w:r w:rsidR="00072D96" w:rsidRPr="009357F1">
        <w:rPr>
          <w:rFonts w:ascii="Myriad Pro" w:hAnsi="Myriad Pro"/>
          <w:sz w:val="24"/>
          <w:szCs w:val="21"/>
        </w:rPr>
        <w:t xml:space="preserve">The so-called waterfall continues as the water then falls onto the third “wave” and finally onto the water turbine. This turbine spins with the weight of the water, which generates energy to be connected to the larger </w:t>
      </w:r>
      <w:r w:rsidR="006A766B" w:rsidRPr="009357F1">
        <w:rPr>
          <w:rFonts w:ascii="Myriad Pro" w:hAnsi="Myriad Pro"/>
          <w:sz w:val="24"/>
          <w:szCs w:val="21"/>
        </w:rPr>
        <w:t>power</w:t>
      </w:r>
      <w:r w:rsidR="00072D96" w:rsidRPr="009357F1">
        <w:rPr>
          <w:rFonts w:ascii="Myriad Pro" w:hAnsi="Myriad Pro"/>
          <w:sz w:val="24"/>
          <w:szCs w:val="21"/>
        </w:rPr>
        <w:t xml:space="preserve"> grid.</w:t>
      </w:r>
      <w:bookmarkStart w:id="0" w:name="_GoBack"/>
      <w:bookmarkEnd w:id="0"/>
    </w:p>
    <w:p w:rsidR="00F50B78" w:rsidRPr="009357F1" w:rsidRDefault="00F50B78" w:rsidP="00B27F4E">
      <w:pPr>
        <w:spacing w:after="0" w:line="240" w:lineRule="auto"/>
        <w:rPr>
          <w:rFonts w:ascii="Myriad Pro" w:hAnsi="Myriad Pro"/>
          <w:sz w:val="24"/>
          <w:szCs w:val="21"/>
        </w:rPr>
      </w:pPr>
    </w:p>
    <w:p w:rsidR="00F50B78" w:rsidRPr="009357F1" w:rsidRDefault="00252814" w:rsidP="00B27F4E">
      <w:pPr>
        <w:spacing w:after="0" w:line="240" w:lineRule="auto"/>
        <w:rPr>
          <w:rFonts w:ascii="Myriad Pro" w:hAnsi="Myriad Pro"/>
          <w:sz w:val="24"/>
          <w:szCs w:val="21"/>
        </w:rPr>
      </w:pPr>
      <w:r w:rsidRPr="009357F1">
        <w:rPr>
          <w:rFonts w:ascii="Myriad Pro" w:hAnsi="Myriad Pro"/>
          <w:sz w:val="24"/>
          <w:szCs w:val="21"/>
        </w:rPr>
        <w:t>As seen from afar, such as on the pier or from the beach, the sculpture appears as a magnificent rolling wave on the horizon.</w:t>
      </w:r>
    </w:p>
    <w:p w:rsidR="002844CE" w:rsidRPr="009357F1" w:rsidRDefault="002844CE" w:rsidP="00B27F4E">
      <w:pPr>
        <w:spacing w:after="0" w:line="240" w:lineRule="auto"/>
        <w:rPr>
          <w:rFonts w:ascii="Myriad Pro" w:hAnsi="Myriad Pro"/>
          <w:b/>
          <w:sz w:val="24"/>
          <w:szCs w:val="20"/>
        </w:rPr>
      </w:pPr>
    </w:p>
    <w:p w:rsidR="00B27F4E" w:rsidRPr="009357F1" w:rsidRDefault="00F041EE" w:rsidP="00B27F4E">
      <w:pPr>
        <w:spacing w:after="0" w:line="240" w:lineRule="auto"/>
        <w:rPr>
          <w:rFonts w:ascii="Myriad Pro" w:hAnsi="Myriad Pro"/>
          <w:b/>
          <w:sz w:val="28"/>
          <w:szCs w:val="20"/>
        </w:rPr>
      </w:pPr>
      <w:r w:rsidRPr="009357F1">
        <w:rPr>
          <w:rFonts w:ascii="Myriad Pro" w:hAnsi="Myriad Pro"/>
          <w:b/>
          <w:sz w:val="28"/>
          <w:szCs w:val="20"/>
        </w:rPr>
        <w:t>T</w:t>
      </w:r>
      <w:r w:rsidR="00B27F4E" w:rsidRPr="009357F1">
        <w:rPr>
          <w:rFonts w:ascii="Myriad Pro" w:hAnsi="Myriad Pro"/>
          <w:b/>
          <w:sz w:val="28"/>
          <w:szCs w:val="20"/>
        </w:rPr>
        <w:t>echnology</w:t>
      </w:r>
    </w:p>
    <w:p w:rsidR="00B27F4E" w:rsidRPr="009357F1" w:rsidRDefault="00B27F4E" w:rsidP="00B27F4E">
      <w:pPr>
        <w:spacing w:after="0" w:line="240" w:lineRule="auto"/>
        <w:rPr>
          <w:rFonts w:ascii="Myriad Pro" w:hAnsi="Myriad Pro"/>
          <w:b/>
          <w:sz w:val="24"/>
          <w:szCs w:val="20"/>
        </w:rPr>
      </w:pPr>
    </w:p>
    <w:p w:rsidR="00B27F4E" w:rsidRPr="009357F1" w:rsidRDefault="00F041EE" w:rsidP="00B27F4E">
      <w:pPr>
        <w:spacing w:after="0" w:line="240" w:lineRule="auto"/>
        <w:rPr>
          <w:rFonts w:ascii="Myriad Pro" w:hAnsi="Myriad Pro"/>
          <w:sz w:val="24"/>
          <w:szCs w:val="20"/>
        </w:rPr>
      </w:pPr>
      <w:r w:rsidRPr="009357F1">
        <w:rPr>
          <w:rFonts w:ascii="Myriad Pro" w:hAnsi="Myriad Pro"/>
          <w:sz w:val="24"/>
          <w:szCs w:val="20"/>
        </w:rPr>
        <w:t xml:space="preserve">There are two types of technology used in this project: a </w:t>
      </w:r>
      <w:r w:rsidR="005539B7" w:rsidRPr="009357F1">
        <w:rPr>
          <w:rFonts w:ascii="Myriad Pro" w:hAnsi="Myriad Pro"/>
          <w:sz w:val="24"/>
          <w:szCs w:val="20"/>
        </w:rPr>
        <w:t>wave</w:t>
      </w:r>
      <w:r w:rsidRPr="009357F1">
        <w:rPr>
          <w:rFonts w:ascii="Myriad Pro" w:hAnsi="Myriad Pro"/>
          <w:sz w:val="24"/>
          <w:szCs w:val="20"/>
        </w:rPr>
        <w:t xml:space="preserve"> powered pump and a large scale water turbine. </w:t>
      </w:r>
      <w:r w:rsidR="007073DB" w:rsidRPr="009357F1">
        <w:rPr>
          <w:rFonts w:ascii="Myriad Pro" w:hAnsi="Myriad Pro"/>
          <w:sz w:val="24"/>
          <w:szCs w:val="20"/>
        </w:rPr>
        <w:t xml:space="preserve">The </w:t>
      </w:r>
      <w:r w:rsidR="00163071" w:rsidRPr="009357F1">
        <w:rPr>
          <w:rFonts w:ascii="Myriad Pro" w:hAnsi="Myriad Pro"/>
          <w:sz w:val="24"/>
          <w:szCs w:val="20"/>
        </w:rPr>
        <w:t>tidal</w:t>
      </w:r>
      <w:r w:rsidR="007073DB" w:rsidRPr="009357F1">
        <w:rPr>
          <w:rFonts w:ascii="Myriad Pro" w:hAnsi="Myriad Pro"/>
          <w:sz w:val="24"/>
          <w:szCs w:val="20"/>
        </w:rPr>
        <w:t xml:space="preserve"> pump will be located at the base of the sculpture, to the southwest. It works like a </w:t>
      </w:r>
      <w:r w:rsidR="00D1061A" w:rsidRPr="009357F1">
        <w:rPr>
          <w:rFonts w:ascii="Myriad Pro" w:hAnsi="Myriad Pro"/>
          <w:sz w:val="24"/>
          <w:szCs w:val="20"/>
        </w:rPr>
        <w:t xml:space="preserve">bicycle tire pump. There are two buoys connected together </w:t>
      </w:r>
      <w:r w:rsidR="001B72C3" w:rsidRPr="009357F1">
        <w:rPr>
          <w:rFonts w:ascii="Myriad Pro" w:hAnsi="Myriad Pro"/>
          <w:sz w:val="24"/>
          <w:szCs w:val="20"/>
        </w:rPr>
        <w:t xml:space="preserve">vertically </w:t>
      </w:r>
      <w:r w:rsidR="00D1061A" w:rsidRPr="009357F1">
        <w:rPr>
          <w:rFonts w:ascii="Myriad Pro" w:hAnsi="Myriad Pro"/>
          <w:sz w:val="24"/>
          <w:szCs w:val="20"/>
        </w:rPr>
        <w:t xml:space="preserve">by a piston. The bottom buoy is secured to the ocean floor and the top buoy sits on the surface of the water, rising up and down to the </w:t>
      </w:r>
      <w:r w:rsidR="00E21B28" w:rsidRPr="009357F1">
        <w:rPr>
          <w:rFonts w:ascii="Myriad Pro" w:hAnsi="Myriad Pro"/>
          <w:sz w:val="24"/>
          <w:szCs w:val="20"/>
        </w:rPr>
        <w:t xml:space="preserve">movement of the </w:t>
      </w:r>
      <w:r w:rsidR="00D1061A" w:rsidRPr="009357F1">
        <w:rPr>
          <w:rFonts w:ascii="Myriad Pro" w:hAnsi="Myriad Pro"/>
          <w:sz w:val="24"/>
          <w:szCs w:val="20"/>
        </w:rPr>
        <w:t xml:space="preserve">waves. </w:t>
      </w:r>
      <w:r w:rsidR="00E21B28" w:rsidRPr="009357F1">
        <w:rPr>
          <w:rFonts w:ascii="Myriad Pro" w:hAnsi="Myriad Pro"/>
          <w:sz w:val="24"/>
          <w:szCs w:val="20"/>
        </w:rPr>
        <w:t>The buoyancy and gravity energy pump the water upward.</w:t>
      </w:r>
    </w:p>
    <w:p w:rsidR="00E21B28" w:rsidRPr="009357F1" w:rsidRDefault="00E21B28" w:rsidP="00B27F4E">
      <w:pPr>
        <w:spacing w:after="0" w:line="240" w:lineRule="auto"/>
        <w:rPr>
          <w:rFonts w:ascii="Myriad Pro" w:hAnsi="Myriad Pro"/>
          <w:sz w:val="24"/>
          <w:szCs w:val="20"/>
        </w:rPr>
      </w:pPr>
    </w:p>
    <w:p w:rsidR="00E21B28" w:rsidRPr="009357F1" w:rsidRDefault="00C50282" w:rsidP="00B27F4E">
      <w:pPr>
        <w:spacing w:after="0" w:line="240" w:lineRule="auto"/>
        <w:rPr>
          <w:rFonts w:ascii="Myriad Pro" w:hAnsi="Myriad Pro"/>
          <w:sz w:val="24"/>
          <w:szCs w:val="20"/>
        </w:rPr>
      </w:pPr>
      <w:r w:rsidRPr="009357F1">
        <w:rPr>
          <w:rFonts w:ascii="Myriad Pro" w:hAnsi="Myriad Pro"/>
          <w:sz w:val="24"/>
          <w:szCs w:val="20"/>
        </w:rPr>
        <w:t xml:space="preserve">The second form of technology in this system is the large water turbine that turns from the falling water. </w:t>
      </w:r>
      <w:r w:rsidR="00FD68EC" w:rsidRPr="009357F1">
        <w:rPr>
          <w:rFonts w:ascii="Myriad Pro" w:hAnsi="Myriad Pro"/>
          <w:sz w:val="24"/>
          <w:szCs w:val="20"/>
        </w:rPr>
        <w:t>The spinning of the turbine produces energy which is then stored in a generator. The energy eventually makes its way through the transformer and to the power lines.</w:t>
      </w:r>
      <w:r w:rsidR="00BC7B92" w:rsidRPr="009357F1">
        <w:rPr>
          <w:rFonts w:ascii="Myriad Pro" w:hAnsi="Myriad Pro"/>
          <w:sz w:val="24"/>
          <w:szCs w:val="20"/>
        </w:rPr>
        <w:t xml:space="preserve"> The generator and transformer will be placed in protective housing and placed beneath the surface of the water on the breakwater.</w:t>
      </w:r>
    </w:p>
    <w:p w:rsidR="00574ED6" w:rsidRPr="009357F1" w:rsidRDefault="00574ED6" w:rsidP="00B27F4E">
      <w:pPr>
        <w:spacing w:after="0" w:line="240" w:lineRule="auto"/>
        <w:rPr>
          <w:rFonts w:ascii="Myriad Pro" w:hAnsi="Myriad Pro"/>
          <w:sz w:val="24"/>
          <w:szCs w:val="20"/>
        </w:rPr>
      </w:pPr>
    </w:p>
    <w:p w:rsidR="00574ED6" w:rsidRPr="009357F1" w:rsidRDefault="00574ED6" w:rsidP="00B27F4E">
      <w:pPr>
        <w:spacing w:after="0" w:line="240" w:lineRule="auto"/>
        <w:rPr>
          <w:rFonts w:ascii="Myriad Pro" w:hAnsi="Myriad Pro"/>
          <w:sz w:val="24"/>
          <w:szCs w:val="20"/>
        </w:rPr>
      </w:pPr>
      <w:r w:rsidRPr="009357F1">
        <w:rPr>
          <w:rFonts w:ascii="Myriad Pro" w:hAnsi="Myriad Pro"/>
          <w:sz w:val="24"/>
          <w:szCs w:val="20"/>
        </w:rPr>
        <w:t xml:space="preserve">When used together, these two forms of technology </w:t>
      </w:r>
      <w:r w:rsidR="000D2299" w:rsidRPr="009357F1">
        <w:rPr>
          <w:rFonts w:ascii="Myriad Pro" w:hAnsi="Myriad Pro"/>
          <w:sz w:val="24"/>
          <w:szCs w:val="20"/>
        </w:rPr>
        <w:t xml:space="preserve">create a complete renewable energy system that is currently being explored and developed </w:t>
      </w:r>
      <w:r w:rsidR="005C0908" w:rsidRPr="009357F1">
        <w:rPr>
          <w:rFonts w:ascii="Myriad Pro" w:hAnsi="Myriad Pro"/>
          <w:sz w:val="24"/>
          <w:szCs w:val="20"/>
        </w:rPr>
        <w:t>in various parts of the world</w:t>
      </w:r>
      <w:r w:rsidR="000D2299" w:rsidRPr="009357F1">
        <w:rPr>
          <w:rFonts w:ascii="Myriad Pro" w:hAnsi="Myriad Pro"/>
          <w:sz w:val="24"/>
          <w:szCs w:val="20"/>
        </w:rPr>
        <w:t>. The idea is that wave powered pumps would push water up to an elevated reservoir, thus increasing its potential energy. From there, water is released back down towards the sea at a controlled rate, passing through a water turbine</w:t>
      </w:r>
      <w:r w:rsidR="006A766B" w:rsidRPr="009357F1">
        <w:rPr>
          <w:rFonts w:ascii="Myriad Pro" w:hAnsi="Myriad Pro"/>
          <w:sz w:val="24"/>
          <w:szCs w:val="20"/>
        </w:rPr>
        <w:t xml:space="preserve"> on its journey down. The turbine creates </w:t>
      </w:r>
      <w:r w:rsidR="002512D2" w:rsidRPr="009357F1">
        <w:rPr>
          <w:rFonts w:ascii="Myriad Pro" w:hAnsi="Myriad Pro"/>
          <w:sz w:val="24"/>
          <w:szCs w:val="20"/>
        </w:rPr>
        <w:t>power</w:t>
      </w:r>
      <w:r w:rsidR="006A766B" w:rsidRPr="009357F1">
        <w:rPr>
          <w:rFonts w:ascii="Myriad Pro" w:hAnsi="Myriad Pro"/>
          <w:sz w:val="24"/>
          <w:szCs w:val="20"/>
        </w:rPr>
        <w:t xml:space="preserve"> which is then directed to the </w:t>
      </w:r>
      <w:r w:rsidR="002512D2" w:rsidRPr="009357F1">
        <w:rPr>
          <w:rFonts w:ascii="Myriad Pro" w:hAnsi="Myriad Pro"/>
          <w:sz w:val="24"/>
          <w:szCs w:val="20"/>
        </w:rPr>
        <w:t xml:space="preserve">larger </w:t>
      </w:r>
      <w:r w:rsidR="006A766B" w:rsidRPr="009357F1">
        <w:rPr>
          <w:rFonts w:ascii="Myriad Pro" w:hAnsi="Myriad Pro"/>
          <w:sz w:val="24"/>
          <w:szCs w:val="20"/>
        </w:rPr>
        <w:t xml:space="preserve">power grid. </w:t>
      </w:r>
    </w:p>
    <w:p w:rsidR="005C0908" w:rsidRPr="009357F1" w:rsidRDefault="005C0908" w:rsidP="00B27F4E">
      <w:pPr>
        <w:spacing w:after="0" w:line="240" w:lineRule="auto"/>
        <w:rPr>
          <w:rFonts w:ascii="Myriad Pro" w:hAnsi="Myriad Pro"/>
          <w:sz w:val="24"/>
          <w:szCs w:val="20"/>
        </w:rPr>
      </w:pPr>
    </w:p>
    <w:p w:rsidR="005C0908" w:rsidRPr="009357F1" w:rsidRDefault="005C0908" w:rsidP="00B27F4E">
      <w:pPr>
        <w:spacing w:after="0" w:line="240" w:lineRule="auto"/>
        <w:rPr>
          <w:rFonts w:ascii="Myriad Pro" w:hAnsi="Myriad Pro"/>
          <w:sz w:val="24"/>
          <w:szCs w:val="20"/>
        </w:rPr>
      </w:pPr>
      <w:r w:rsidRPr="009357F1">
        <w:rPr>
          <w:rFonts w:ascii="Myriad Pro" w:hAnsi="Myriad Pro"/>
          <w:sz w:val="24"/>
          <w:szCs w:val="20"/>
        </w:rPr>
        <w:t>My project is intended to serve as an educational tool for the public to learn about this new form of clean, renewable energy. An informational board will also be installed on the edge of the pier for people to learn about this process and then visualize it through the art installation.</w:t>
      </w:r>
    </w:p>
    <w:p w:rsidR="00B27F4E" w:rsidRPr="009357F1" w:rsidRDefault="00B27F4E" w:rsidP="00B27F4E">
      <w:pPr>
        <w:spacing w:after="0" w:line="240" w:lineRule="auto"/>
        <w:rPr>
          <w:rFonts w:ascii="Myriad Pro" w:hAnsi="Myriad Pro"/>
          <w:b/>
          <w:sz w:val="28"/>
          <w:szCs w:val="20"/>
        </w:rPr>
      </w:pPr>
    </w:p>
    <w:p w:rsidR="00B27F4E" w:rsidRPr="009357F1" w:rsidRDefault="00F041EE" w:rsidP="00B27F4E">
      <w:pPr>
        <w:spacing w:after="0" w:line="240" w:lineRule="auto"/>
        <w:rPr>
          <w:rFonts w:ascii="Myriad Pro" w:hAnsi="Myriad Pro"/>
          <w:b/>
          <w:sz w:val="28"/>
          <w:szCs w:val="20"/>
        </w:rPr>
      </w:pPr>
      <w:r w:rsidRPr="009357F1">
        <w:rPr>
          <w:rFonts w:ascii="Myriad Pro" w:hAnsi="Myriad Pro"/>
          <w:b/>
          <w:sz w:val="28"/>
          <w:szCs w:val="20"/>
        </w:rPr>
        <w:t>E</w:t>
      </w:r>
      <w:r w:rsidR="00C928C1" w:rsidRPr="009357F1">
        <w:rPr>
          <w:rFonts w:ascii="Myriad Pro" w:hAnsi="Myriad Pro"/>
          <w:b/>
          <w:sz w:val="28"/>
          <w:szCs w:val="20"/>
        </w:rPr>
        <w:t xml:space="preserve">nergy </w:t>
      </w:r>
      <w:r w:rsidRPr="009357F1">
        <w:rPr>
          <w:rFonts w:ascii="Myriad Pro" w:hAnsi="Myriad Pro"/>
          <w:b/>
          <w:sz w:val="28"/>
          <w:szCs w:val="20"/>
        </w:rPr>
        <w:t>G</w:t>
      </w:r>
      <w:r w:rsidR="00C928C1" w:rsidRPr="009357F1">
        <w:rPr>
          <w:rFonts w:ascii="Myriad Pro" w:hAnsi="Myriad Pro"/>
          <w:b/>
          <w:sz w:val="28"/>
          <w:szCs w:val="20"/>
        </w:rPr>
        <w:t>enerated</w:t>
      </w:r>
    </w:p>
    <w:p w:rsidR="00C928C1" w:rsidRPr="009357F1" w:rsidRDefault="00C928C1" w:rsidP="00B27F4E">
      <w:pPr>
        <w:spacing w:after="0" w:line="240" w:lineRule="auto"/>
        <w:rPr>
          <w:rFonts w:ascii="Myriad Pro" w:hAnsi="Myriad Pro"/>
          <w:b/>
          <w:sz w:val="28"/>
          <w:szCs w:val="20"/>
        </w:rPr>
      </w:pPr>
    </w:p>
    <w:p w:rsidR="00F75892" w:rsidRPr="009357F1" w:rsidRDefault="00F75892" w:rsidP="00B27F4E">
      <w:pPr>
        <w:spacing w:after="0" w:line="240" w:lineRule="auto"/>
        <w:rPr>
          <w:rFonts w:ascii="Myriad Pro" w:hAnsi="Myriad Pro"/>
          <w:sz w:val="24"/>
          <w:szCs w:val="20"/>
        </w:rPr>
      </w:pPr>
      <w:r w:rsidRPr="009357F1">
        <w:rPr>
          <w:rFonts w:ascii="Myriad Pro" w:hAnsi="Myriad Pro"/>
          <w:sz w:val="24"/>
          <w:szCs w:val="20"/>
        </w:rPr>
        <w:t xml:space="preserve">This art installation can generate an estimated </w:t>
      </w:r>
      <w:r w:rsidR="00136F9F" w:rsidRPr="009357F1">
        <w:rPr>
          <w:rFonts w:ascii="Myriad Pro" w:hAnsi="Myriad Pro"/>
          <w:sz w:val="24"/>
          <w:szCs w:val="20"/>
        </w:rPr>
        <w:t>5</w:t>
      </w:r>
      <w:r w:rsidR="00BB6DE3" w:rsidRPr="009357F1">
        <w:rPr>
          <w:rFonts w:ascii="Myriad Pro" w:hAnsi="Myriad Pro"/>
          <w:sz w:val="24"/>
          <w:szCs w:val="20"/>
        </w:rPr>
        <w:t>0,000</w:t>
      </w:r>
      <w:r w:rsidRPr="009357F1">
        <w:rPr>
          <w:rFonts w:ascii="Myriad Pro" w:hAnsi="Myriad Pro"/>
          <w:sz w:val="24"/>
          <w:szCs w:val="20"/>
        </w:rPr>
        <w:t xml:space="preserve"> kilowatt hours annually. This number was approximated by considering the </w:t>
      </w:r>
      <w:r w:rsidR="00BB6DE3" w:rsidRPr="009357F1">
        <w:rPr>
          <w:rFonts w:ascii="Myriad Pro" w:hAnsi="Myriad Pro"/>
          <w:sz w:val="24"/>
          <w:szCs w:val="20"/>
        </w:rPr>
        <w:t xml:space="preserve">average </w:t>
      </w:r>
      <w:r w:rsidRPr="009357F1">
        <w:rPr>
          <w:rFonts w:ascii="Myriad Pro" w:hAnsi="Myriad Pro"/>
          <w:sz w:val="24"/>
          <w:szCs w:val="20"/>
        </w:rPr>
        <w:t>height of the falling water (</w:t>
      </w:r>
      <w:r w:rsidR="001A33AB" w:rsidRPr="009357F1">
        <w:rPr>
          <w:rFonts w:ascii="Myriad Pro" w:hAnsi="Myriad Pro"/>
          <w:sz w:val="24"/>
          <w:szCs w:val="20"/>
        </w:rPr>
        <w:t>12</w:t>
      </w:r>
      <w:r w:rsidR="0044016C" w:rsidRPr="009357F1">
        <w:rPr>
          <w:rFonts w:ascii="Myriad Pro" w:hAnsi="Myriad Pro"/>
          <w:sz w:val="24"/>
          <w:szCs w:val="20"/>
        </w:rPr>
        <w:t xml:space="preserve"> </w:t>
      </w:r>
      <w:r w:rsidR="001A33AB" w:rsidRPr="009357F1">
        <w:rPr>
          <w:rFonts w:ascii="Myriad Pro" w:hAnsi="Myriad Pro"/>
          <w:sz w:val="24"/>
          <w:szCs w:val="20"/>
        </w:rPr>
        <w:t>meters</w:t>
      </w:r>
      <w:r w:rsidR="0044016C" w:rsidRPr="009357F1">
        <w:rPr>
          <w:rFonts w:ascii="Myriad Pro" w:hAnsi="Myriad Pro"/>
          <w:sz w:val="24"/>
          <w:szCs w:val="20"/>
        </w:rPr>
        <w:t xml:space="preserve">), </w:t>
      </w:r>
      <w:r w:rsidR="00BB6DE3" w:rsidRPr="009357F1">
        <w:rPr>
          <w:rFonts w:ascii="Myriad Pro" w:hAnsi="Myriad Pro"/>
          <w:sz w:val="24"/>
          <w:szCs w:val="20"/>
        </w:rPr>
        <w:t xml:space="preserve">the width of the </w:t>
      </w:r>
      <w:r w:rsidR="00136F9F" w:rsidRPr="009357F1">
        <w:rPr>
          <w:rFonts w:ascii="Myriad Pro" w:hAnsi="Myriad Pro"/>
          <w:sz w:val="24"/>
          <w:szCs w:val="20"/>
        </w:rPr>
        <w:t>falling water</w:t>
      </w:r>
      <w:r w:rsidR="00BB6DE3" w:rsidRPr="009357F1">
        <w:rPr>
          <w:rFonts w:ascii="Myriad Pro" w:hAnsi="Myriad Pro"/>
          <w:sz w:val="24"/>
          <w:szCs w:val="20"/>
        </w:rPr>
        <w:t xml:space="preserve"> (</w:t>
      </w:r>
      <w:r w:rsidR="001A33AB" w:rsidRPr="009357F1">
        <w:rPr>
          <w:rFonts w:ascii="Myriad Pro" w:hAnsi="Myriad Pro"/>
          <w:sz w:val="24"/>
          <w:szCs w:val="20"/>
        </w:rPr>
        <w:t>5 meters</w:t>
      </w:r>
      <w:r w:rsidR="00BB6DE3" w:rsidRPr="009357F1">
        <w:rPr>
          <w:rFonts w:ascii="Myriad Pro" w:hAnsi="Myriad Pro"/>
          <w:sz w:val="24"/>
          <w:szCs w:val="20"/>
        </w:rPr>
        <w:t xml:space="preserve">), and </w:t>
      </w:r>
      <w:r w:rsidR="0044016C" w:rsidRPr="009357F1">
        <w:rPr>
          <w:rFonts w:ascii="Myriad Pro" w:hAnsi="Myriad Pro"/>
          <w:sz w:val="24"/>
          <w:szCs w:val="20"/>
        </w:rPr>
        <w:t xml:space="preserve">the flow of water </w:t>
      </w:r>
      <w:r w:rsidR="009526C3" w:rsidRPr="009357F1">
        <w:rPr>
          <w:rFonts w:ascii="Myriad Pro" w:hAnsi="Myriad Pro"/>
          <w:sz w:val="24"/>
          <w:szCs w:val="20"/>
        </w:rPr>
        <w:t>(56 liters</w:t>
      </w:r>
      <w:r w:rsidR="0044016C" w:rsidRPr="009357F1">
        <w:rPr>
          <w:rFonts w:ascii="Myriad Pro" w:hAnsi="Myriad Pro"/>
          <w:sz w:val="24"/>
          <w:szCs w:val="20"/>
        </w:rPr>
        <w:t xml:space="preserve"> per second)</w:t>
      </w:r>
      <w:r w:rsidR="00BB6DE3" w:rsidRPr="009357F1">
        <w:rPr>
          <w:rFonts w:ascii="Myriad Pro" w:hAnsi="Myriad Pro"/>
          <w:sz w:val="24"/>
          <w:szCs w:val="20"/>
        </w:rPr>
        <w:t xml:space="preserve">. </w:t>
      </w:r>
      <w:r w:rsidR="00136F9F" w:rsidRPr="009357F1">
        <w:rPr>
          <w:rFonts w:ascii="Myriad Pro" w:hAnsi="Myriad Pro"/>
          <w:sz w:val="24"/>
          <w:szCs w:val="20"/>
        </w:rPr>
        <w:t xml:space="preserve">It should be understood that this is a very rough estimation. </w:t>
      </w:r>
    </w:p>
    <w:p w:rsidR="00136F9F" w:rsidRPr="009357F1" w:rsidRDefault="00136F9F" w:rsidP="00B27F4E">
      <w:pPr>
        <w:spacing w:after="0" w:line="240" w:lineRule="auto"/>
        <w:rPr>
          <w:rFonts w:ascii="Myriad Pro" w:hAnsi="Myriad Pro"/>
          <w:b/>
          <w:sz w:val="28"/>
          <w:szCs w:val="20"/>
        </w:rPr>
      </w:pPr>
    </w:p>
    <w:p w:rsidR="00C928C1" w:rsidRPr="009357F1" w:rsidRDefault="00F041EE" w:rsidP="00B27F4E">
      <w:pPr>
        <w:spacing w:after="0" w:line="240" w:lineRule="auto"/>
        <w:rPr>
          <w:rFonts w:ascii="Myriad Pro" w:hAnsi="Myriad Pro"/>
          <w:b/>
          <w:sz w:val="28"/>
          <w:szCs w:val="20"/>
        </w:rPr>
      </w:pPr>
      <w:r w:rsidRPr="009357F1">
        <w:rPr>
          <w:rFonts w:ascii="Myriad Pro" w:hAnsi="Myriad Pro"/>
          <w:b/>
          <w:sz w:val="28"/>
          <w:szCs w:val="20"/>
        </w:rPr>
        <w:t>D</w:t>
      </w:r>
      <w:r w:rsidR="00C928C1" w:rsidRPr="009357F1">
        <w:rPr>
          <w:rFonts w:ascii="Myriad Pro" w:hAnsi="Myriad Pro"/>
          <w:b/>
          <w:sz w:val="28"/>
          <w:szCs w:val="20"/>
        </w:rPr>
        <w:t>imensions</w:t>
      </w:r>
    </w:p>
    <w:p w:rsidR="00C928C1" w:rsidRPr="009357F1" w:rsidRDefault="00C928C1" w:rsidP="00B27F4E">
      <w:pPr>
        <w:spacing w:after="0" w:line="240" w:lineRule="auto"/>
        <w:rPr>
          <w:rFonts w:ascii="Myriad Pro" w:hAnsi="Myriad Pro"/>
          <w:b/>
          <w:sz w:val="28"/>
          <w:szCs w:val="20"/>
        </w:rPr>
      </w:pPr>
    </w:p>
    <w:p w:rsidR="009526C3" w:rsidRPr="009357F1" w:rsidRDefault="009526C3" w:rsidP="00B27F4E">
      <w:pPr>
        <w:spacing w:after="0" w:line="240" w:lineRule="auto"/>
        <w:rPr>
          <w:rFonts w:ascii="Myriad Pro" w:hAnsi="Myriad Pro"/>
          <w:sz w:val="24"/>
          <w:szCs w:val="20"/>
        </w:rPr>
      </w:pPr>
      <w:r w:rsidRPr="009357F1">
        <w:rPr>
          <w:rFonts w:ascii="Myriad Pro" w:hAnsi="Myriad Pro"/>
          <w:sz w:val="24"/>
          <w:szCs w:val="20"/>
        </w:rPr>
        <w:t xml:space="preserve">This project is no small wave. In fact, it is about 45 meters tall. Overall, it is 125 meters long and 160 meters wide. The large first “wave” is 45 meters tall x 105 meters long x 138 meters wide. The second “wave” is 28 meters tall x </w:t>
      </w:r>
      <w:r w:rsidR="00665B6C" w:rsidRPr="009357F1">
        <w:rPr>
          <w:rFonts w:ascii="Myriad Pro" w:hAnsi="Myriad Pro"/>
          <w:sz w:val="24"/>
          <w:szCs w:val="20"/>
        </w:rPr>
        <w:t xml:space="preserve">61 </w:t>
      </w:r>
      <w:r w:rsidRPr="009357F1">
        <w:rPr>
          <w:rFonts w:ascii="Myriad Pro" w:hAnsi="Myriad Pro"/>
          <w:sz w:val="24"/>
          <w:szCs w:val="20"/>
        </w:rPr>
        <w:t>meters long x 77 meters wide.</w:t>
      </w:r>
      <w:r w:rsidR="00665B6C" w:rsidRPr="009357F1">
        <w:rPr>
          <w:rFonts w:ascii="Myriad Pro" w:hAnsi="Myriad Pro"/>
          <w:sz w:val="24"/>
          <w:szCs w:val="20"/>
        </w:rPr>
        <w:t xml:space="preserve"> The smallest inner “wave” is 15 meters tall x 31 meters long x 42 meters wide.</w:t>
      </w:r>
    </w:p>
    <w:p w:rsidR="00C928C1" w:rsidRPr="009357F1" w:rsidRDefault="00C928C1" w:rsidP="00B27F4E">
      <w:pPr>
        <w:spacing w:after="0" w:line="240" w:lineRule="auto"/>
        <w:rPr>
          <w:rFonts w:ascii="Myriad Pro" w:hAnsi="Myriad Pro"/>
          <w:b/>
          <w:sz w:val="28"/>
          <w:szCs w:val="20"/>
        </w:rPr>
      </w:pPr>
    </w:p>
    <w:p w:rsidR="00C928C1" w:rsidRPr="009357F1" w:rsidRDefault="00F041EE" w:rsidP="00B27F4E">
      <w:pPr>
        <w:spacing w:after="0" w:line="240" w:lineRule="auto"/>
        <w:rPr>
          <w:rFonts w:ascii="Myriad Pro" w:hAnsi="Myriad Pro"/>
          <w:b/>
          <w:sz w:val="28"/>
          <w:szCs w:val="20"/>
        </w:rPr>
      </w:pPr>
      <w:r w:rsidRPr="009357F1">
        <w:rPr>
          <w:rFonts w:ascii="Myriad Pro" w:hAnsi="Myriad Pro"/>
          <w:b/>
          <w:sz w:val="28"/>
          <w:szCs w:val="20"/>
        </w:rPr>
        <w:t>M</w:t>
      </w:r>
      <w:r w:rsidR="00C928C1" w:rsidRPr="009357F1">
        <w:rPr>
          <w:rFonts w:ascii="Myriad Pro" w:hAnsi="Myriad Pro"/>
          <w:b/>
          <w:sz w:val="28"/>
          <w:szCs w:val="20"/>
        </w:rPr>
        <w:t>aterials</w:t>
      </w:r>
    </w:p>
    <w:p w:rsidR="00C928C1" w:rsidRPr="009357F1" w:rsidRDefault="00C928C1" w:rsidP="00B27F4E">
      <w:pPr>
        <w:spacing w:after="0" w:line="240" w:lineRule="auto"/>
        <w:rPr>
          <w:rFonts w:ascii="Myriad Pro" w:hAnsi="Myriad Pro"/>
          <w:b/>
          <w:sz w:val="28"/>
          <w:szCs w:val="20"/>
        </w:rPr>
      </w:pPr>
    </w:p>
    <w:p w:rsidR="00223C41" w:rsidRPr="009357F1" w:rsidRDefault="009E52A7" w:rsidP="00B27F4E">
      <w:pPr>
        <w:spacing w:after="0" w:line="240" w:lineRule="auto"/>
        <w:rPr>
          <w:rFonts w:ascii="Myriad Pro" w:hAnsi="Myriad Pro"/>
          <w:sz w:val="24"/>
          <w:szCs w:val="20"/>
        </w:rPr>
      </w:pPr>
      <w:r w:rsidRPr="009357F1">
        <w:rPr>
          <w:rFonts w:ascii="Myriad Pro" w:hAnsi="Myriad Pro"/>
          <w:sz w:val="24"/>
          <w:szCs w:val="20"/>
        </w:rPr>
        <w:t>Each “wave” of the installation will have a concrete core at the base. The concrete will also continue down into the water as concrete p</w:t>
      </w:r>
      <w:r w:rsidR="006D7A84" w:rsidRPr="009357F1">
        <w:rPr>
          <w:rFonts w:ascii="Myriad Pro" w:hAnsi="Myriad Pro"/>
          <w:sz w:val="24"/>
          <w:szCs w:val="20"/>
        </w:rPr>
        <w:t xml:space="preserve">ilings </w:t>
      </w:r>
      <w:r w:rsidRPr="009357F1">
        <w:rPr>
          <w:rFonts w:ascii="Myriad Pro" w:hAnsi="Myriad Pro"/>
          <w:sz w:val="24"/>
          <w:szCs w:val="20"/>
        </w:rPr>
        <w:t xml:space="preserve">that secure into the ocean floor, serving as a solid foundation for the </w:t>
      </w:r>
      <w:r w:rsidR="003227B8" w:rsidRPr="009357F1">
        <w:rPr>
          <w:rFonts w:ascii="Myriad Pro" w:hAnsi="Myriad Pro"/>
          <w:sz w:val="24"/>
          <w:szCs w:val="20"/>
        </w:rPr>
        <w:t>structure. Connected to the top</w:t>
      </w:r>
      <w:r w:rsidRPr="009357F1">
        <w:rPr>
          <w:rFonts w:ascii="Myriad Pro" w:hAnsi="Myriad Pro"/>
          <w:sz w:val="24"/>
          <w:szCs w:val="20"/>
        </w:rPr>
        <w:t xml:space="preserve"> part of the concrete core will be a large stainless steel pin. This pin will act as a joint for the structure to bend down slightly due to the weight of the water at the top. Stainless steel sheets will connect to this pin from above. Stainless steel was chosen in order to avoid rust over time. </w:t>
      </w:r>
      <w:r w:rsidR="00223C41" w:rsidRPr="009357F1">
        <w:rPr>
          <w:rFonts w:ascii="Myriad Pro" w:hAnsi="Myriad Pro"/>
          <w:sz w:val="24"/>
          <w:szCs w:val="20"/>
        </w:rPr>
        <w:t>The steel will be painted white using a heavy duty</w:t>
      </w:r>
      <w:r w:rsidR="00F85BA6" w:rsidRPr="009357F1">
        <w:rPr>
          <w:rFonts w:ascii="Myriad Pro" w:hAnsi="Myriad Pro"/>
          <w:sz w:val="24"/>
          <w:szCs w:val="20"/>
        </w:rPr>
        <w:t>, eco-friendly</w:t>
      </w:r>
      <w:r w:rsidR="00223C41" w:rsidRPr="009357F1">
        <w:rPr>
          <w:rFonts w:ascii="Myriad Pro" w:hAnsi="Myriad Pro"/>
          <w:sz w:val="24"/>
          <w:szCs w:val="20"/>
        </w:rPr>
        <w:t xml:space="preserve"> paint so that the sculpture will stand out from the blue water.</w:t>
      </w:r>
    </w:p>
    <w:p w:rsidR="00223C41" w:rsidRPr="009357F1" w:rsidRDefault="00223C41" w:rsidP="00B27F4E">
      <w:pPr>
        <w:spacing w:after="0" w:line="240" w:lineRule="auto"/>
        <w:rPr>
          <w:rFonts w:ascii="Myriad Pro" w:hAnsi="Myriad Pro"/>
          <w:sz w:val="24"/>
          <w:szCs w:val="20"/>
        </w:rPr>
      </w:pPr>
    </w:p>
    <w:p w:rsidR="00116DDF" w:rsidRPr="009357F1" w:rsidRDefault="006D7A84" w:rsidP="00B27F4E">
      <w:pPr>
        <w:spacing w:after="0" w:line="240" w:lineRule="auto"/>
        <w:rPr>
          <w:rFonts w:ascii="Myriad Pro" w:hAnsi="Myriad Pro"/>
          <w:sz w:val="24"/>
          <w:szCs w:val="20"/>
        </w:rPr>
      </w:pPr>
      <w:r w:rsidRPr="009357F1">
        <w:rPr>
          <w:rFonts w:ascii="Myriad Pro" w:hAnsi="Myriad Pro"/>
          <w:sz w:val="24"/>
          <w:szCs w:val="20"/>
        </w:rPr>
        <w:t>Both the water powered pump and the</w:t>
      </w:r>
      <w:r w:rsidR="00116DDF" w:rsidRPr="009357F1">
        <w:rPr>
          <w:rFonts w:ascii="Myriad Pro" w:hAnsi="Myriad Pro"/>
          <w:sz w:val="24"/>
          <w:szCs w:val="20"/>
        </w:rPr>
        <w:t xml:space="preserve"> water turbine will be made of stainless steel in order to avoid</w:t>
      </w:r>
      <w:r w:rsidRPr="009357F1">
        <w:rPr>
          <w:rFonts w:ascii="Myriad Pro" w:hAnsi="Myriad Pro"/>
          <w:sz w:val="24"/>
          <w:szCs w:val="20"/>
        </w:rPr>
        <w:t xml:space="preserve"> corrosion</w:t>
      </w:r>
      <w:r w:rsidR="00116DDF" w:rsidRPr="009357F1">
        <w:rPr>
          <w:rFonts w:ascii="Myriad Pro" w:hAnsi="Myriad Pro"/>
          <w:sz w:val="24"/>
          <w:szCs w:val="20"/>
        </w:rPr>
        <w:t xml:space="preserve">. </w:t>
      </w:r>
      <w:r w:rsidR="00750811" w:rsidRPr="009357F1">
        <w:rPr>
          <w:rFonts w:ascii="Myriad Pro" w:hAnsi="Myriad Pro"/>
          <w:sz w:val="24"/>
          <w:szCs w:val="20"/>
        </w:rPr>
        <w:t>The housing for the generator and the transformer will also be made of stainless steel in order to protect these essential components of the system.</w:t>
      </w:r>
    </w:p>
    <w:p w:rsidR="00223C41" w:rsidRPr="009357F1" w:rsidRDefault="00223C41" w:rsidP="00B27F4E">
      <w:pPr>
        <w:spacing w:after="0" w:line="240" w:lineRule="auto"/>
        <w:rPr>
          <w:rFonts w:ascii="Myriad Pro" w:hAnsi="Myriad Pro"/>
          <w:sz w:val="24"/>
          <w:szCs w:val="20"/>
        </w:rPr>
      </w:pPr>
    </w:p>
    <w:p w:rsidR="00223C41" w:rsidRPr="009357F1" w:rsidRDefault="00223C41" w:rsidP="00223C41">
      <w:pPr>
        <w:spacing w:after="0" w:line="240" w:lineRule="auto"/>
        <w:rPr>
          <w:rFonts w:ascii="Myriad Pro" w:hAnsi="Myriad Pro"/>
          <w:sz w:val="24"/>
          <w:szCs w:val="20"/>
          <w:lang w:val="en"/>
        </w:rPr>
      </w:pPr>
      <w:r w:rsidRPr="009357F1">
        <w:rPr>
          <w:rFonts w:ascii="Myriad Pro" w:hAnsi="Myriad Pro"/>
          <w:sz w:val="24"/>
          <w:szCs w:val="20"/>
        </w:rPr>
        <w:t xml:space="preserve">As an additional water </w:t>
      </w:r>
      <w:r w:rsidR="00FF778E" w:rsidRPr="009357F1">
        <w:rPr>
          <w:rFonts w:ascii="Myriad Pro" w:hAnsi="Myriad Pro"/>
          <w:sz w:val="24"/>
          <w:szCs w:val="20"/>
        </w:rPr>
        <w:t>protection</w:t>
      </w:r>
      <w:r w:rsidRPr="009357F1">
        <w:rPr>
          <w:rFonts w:ascii="Myriad Pro" w:hAnsi="Myriad Pro"/>
          <w:sz w:val="24"/>
          <w:szCs w:val="20"/>
        </w:rPr>
        <w:t xml:space="preserve">, </w:t>
      </w:r>
      <w:r w:rsidRPr="009357F1">
        <w:rPr>
          <w:rFonts w:ascii="Myriad Pro" w:hAnsi="Myriad Pro"/>
          <w:bCs/>
          <w:sz w:val="24"/>
          <w:szCs w:val="20"/>
          <w:lang w:val="en"/>
        </w:rPr>
        <w:t xml:space="preserve">a </w:t>
      </w:r>
      <w:r w:rsidR="00D5304B" w:rsidRPr="009357F1">
        <w:rPr>
          <w:rFonts w:ascii="Myriad Pro" w:hAnsi="Myriad Pro"/>
          <w:bCs/>
          <w:sz w:val="24"/>
          <w:szCs w:val="20"/>
          <w:lang w:val="en"/>
        </w:rPr>
        <w:t>flexible polyurethane coating</w:t>
      </w:r>
      <w:r w:rsidRPr="009357F1">
        <w:rPr>
          <w:rFonts w:ascii="Myriad Pro" w:hAnsi="Myriad Pro"/>
          <w:sz w:val="24"/>
          <w:szCs w:val="20"/>
          <w:lang w:val="en"/>
        </w:rPr>
        <w:t xml:space="preserve"> will be applied to all surfaces. This coating is </w:t>
      </w:r>
      <w:r w:rsidR="00D5304B" w:rsidRPr="009357F1">
        <w:rPr>
          <w:rFonts w:ascii="Myriad Pro" w:hAnsi="Myriad Pro"/>
          <w:sz w:val="24"/>
          <w:szCs w:val="20"/>
          <w:lang w:val="en"/>
        </w:rPr>
        <w:t xml:space="preserve">completely water proof and </w:t>
      </w:r>
      <w:r w:rsidR="00B72820" w:rsidRPr="009357F1">
        <w:rPr>
          <w:rFonts w:ascii="Myriad Pro" w:hAnsi="Myriad Pro"/>
          <w:sz w:val="24"/>
          <w:szCs w:val="20"/>
          <w:lang w:val="en"/>
        </w:rPr>
        <w:t>is even resistant to salt water</w:t>
      </w:r>
      <w:r w:rsidR="0098196B" w:rsidRPr="009357F1">
        <w:rPr>
          <w:rFonts w:ascii="Myriad Pro" w:hAnsi="Myriad Pro"/>
          <w:sz w:val="24"/>
          <w:szCs w:val="20"/>
          <w:lang w:val="en"/>
        </w:rPr>
        <w:t>. It</w:t>
      </w:r>
      <w:r w:rsidRPr="009357F1">
        <w:rPr>
          <w:rFonts w:ascii="Myriad Pro" w:hAnsi="Myriad Pro"/>
          <w:sz w:val="24"/>
          <w:szCs w:val="20"/>
          <w:lang w:val="en"/>
        </w:rPr>
        <w:t xml:space="preserve"> </w:t>
      </w:r>
      <w:r w:rsidR="00DE6572" w:rsidRPr="009357F1">
        <w:rPr>
          <w:rFonts w:ascii="Myriad Pro" w:hAnsi="Myriad Pro"/>
          <w:sz w:val="24"/>
          <w:szCs w:val="20"/>
          <w:lang w:val="en"/>
        </w:rPr>
        <w:t xml:space="preserve">is </w:t>
      </w:r>
      <w:r w:rsidR="00B72820" w:rsidRPr="009357F1">
        <w:rPr>
          <w:rFonts w:ascii="Myriad Pro" w:hAnsi="Myriad Pro"/>
          <w:sz w:val="24"/>
          <w:szCs w:val="20"/>
          <w:lang w:val="en"/>
        </w:rPr>
        <w:t xml:space="preserve">extremely tough and </w:t>
      </w:r>
      <w:r w:rsidRPr="009357F1">
        <w:rPr>
          <w:rFonts w:ascii="Myriad Pro" w:hAnsi="Myriad Pro"/>
          <w:sz w:val="24"/>
          <w:szCs w:val="20"/>
          <w:lang w:val="en"/>
        </w:rPr>
        <w:t xml:space="preserve">will protect against </w:t>
      </w:r>
      <w:r w:rsidR="00D5304B" w:rsidRPr="009357F1">
        <w:rPr>
          <w:rFonts w:ascii="Myriad Pro" w:hAnsi="Myriad Pro"/>
          <w:sz w:val="24"/>
          <w:szCs w:val="20"/>
          <w:lang w:val="en"/>
        </w:rPr>
        <w:t>the</w:t>
      </w:r>
      <w:r w:rsidRPr="009357F1">
        <w:rPr>
          <w:rFonts w:ascii="Myriad Pro" w:hAnsi="Myriad Pro"/>
          <w:sz w:val="24"/>
          <w:szCs w:val="20"/>
          <w:lang w:val="en"/>
        </w:rPr>
        <w:t xml:space="preserve"> </w:t>
      </w:r>
      <w:r w:rsidRPr="009357F1">
        <w:rPr>
          <w:rFonts w:ascii="Myriad Pro" w:hAnsi="Myriad Pro"/>
          <w:sz w:val="24"/>
          <w:szCs w:val="20"/>
          <w:lang w:val="en"/>
        </w:rPr>
        <w:t xml:space="preserve">harmful effects of the abrasive force of the falling water. </w:t>
      </w:r>
    </w:p>
    <w:p w:rsidR="009E52A7" w:rsidRPr="009357F1" w:rsidRDefault="009E52A7" w:rsidP="00B27F4E">
      <w:pPr>
        <w:spacing w:after="0" w:line="240" w:lineRule="auto"/>
        <w:rPr>
          <w:rFonts w:ascii="Myriad Pro" w:hAnsi="Myriad Pro"/>
          <w:b/>
          <w:sz w:val="28"/>
          <w:szCs w:val="20"/>
        </w:rPr>
      </w:pPr>
    </w:p>
    <w:p w:rsidR="00B24918" w:rsidRPr="009357F1" w:rsidRDefault="00B24918" w:rsidP="00B27F4E">
      <w:pPr>
        <w:spacing w:after="0" w:line="240" w:lineRule="auto"/>
        <w:rPr>
          <w:rFonts w:ascii="Myriad Pro" w:hAnsi="Myriad Pro"/>
          <w:b/>
          <w:sz w:val="28"/>
          <w:szCs w:val="20"/>
        </w:rPr>
      </w:pPr>
    </w:p>
    <w:p w:rsidR="00DE6572" w:rsidRPr="009357F1" w:rsidRDefault="00DE6572" w:rsidP="00B27F4E">
      <w:pPr>
        <w:spacing w:after="0" w:line="240" w:lineRule="auto"/>
        <w:rPr>
          <w:rFonts w:ascii="Myriad Pro" w:hAnsi="Myriad Pro"/>
          <w:b/>
          <w:sz w:val="28"/>
          <w:szCs w:val="20"/>
        </w:rPr>
      </w:pPr>
    </w:p>
    <w:p w:rsidR="00C928C1" w:rsidRPr="009357F1" w:rsidRDefault="00F041EE" w:rsidP="00B27F4E">
      <w:pPr>
        <w:spacing w:after="0" w:line="240" w:lineRule="auto"/>
        <w:rPr>
          <w:rFonts w:ascii="Myriad Pro" w:hAnsi="Myriad Pro"/>
          <w:b/>
          <w:sz w:val="28"/>
          <w:szCs w:val="20"/>
        </w:rPr>
      </w:pPr>
      <w:r w:rsidRPr="009357F1">
        <w:rPr>
          <w:rFonts w:ascii="Myriad Pro" w:hAnsi="Myriad Pro"/>
          <w:b/>
          <w:sz w:val="28"/>
          <w:szCs w:val="20"/>
        </w:rPr>
        <w:lastRenderedPageBreak/>
        <w:t>E</w:t>
      </w:r>
      <w:r w:rsidR="00C928C1" w:rsidRPr="009357F1">
        <w:rPr>
          <w:rFonts w:ascii="Myriad Pro" w:hAnsi="Myriad Pro"/>
          <w:b/>
          <w:sz w:val="28"/>
          <w:szCs w:val="20"/>
        </w:rPr>
        <w:t xml:space="preserve">nvironmental </w:t>
      </w:r>
      <w:r w:rsidRPr="009357F1">
        <w:rPr>
          <w:rFonts w:ascii="Myriad Pro" w:hAnsi="Myriad Pro"/>
          <w:b/>
          <w:sz w:val="28"/>
          <w:szCs w:val="20"/>
        </w:rPr>
        <w:t>I</w:t>
      </w:r>
      <w:r w:rsidR="00C928C1" w:rsidRPr="009357F1">
        <w:rPr>
          <w:rFonts w:ascii="Myriad Pro" w:hAnsi="Myriad Pro"/>
          <w:b/>
          <w:sz w:val="28"/>
          <w:szCs w:val="20"/>
        </w:rPr>
        <w:t>mpact</w:t>
      </w:r>
    </w:p>
    <w:p w:rsidR="00B27F4E" w:rsidRPr="009357F1" w:rsidRDefault="00B27F4E" w:rsidP="00B27F4E">
      <w:pPr>
        <w:spacing w:after="0" w:line="240" w:lineRule="auto"/>
        <w:rPr>
          <w:rFonts w:ascii="Myriad Pro" w:hAnsi="Myriad Pro"/>
          <w:b/>
          <w:sz w:val="32"/>
          <w:szCs w:val="20"/>
        </w:rPr>
      </w:pPr>
    </w:p>
    <w:p w:rsidR="006F7E23" w:rsidRPr="009357F1" w:rsidRDefault="00A31D25" w:rsidP="00B27F4E">
      <w:pPr>
        <w:spacing w:after="0" w:line="240" w:lineRule="auto"/>
        <w:rPr>
          <w:rFonts w:ascii="Myriad Pro" w:hAnsi="Myriad Pro"/>
          <w:sz w:val="24"/>
          <w:szCs w:val="20"/>
        </w:rPr>
      </w:pPr>
      <w:r w:rsidRPr="009357F1">
        <w:rPr>
          <w:rFonts w:ascii="Myriad Pro" w:hAnsi="Myriad Pro"/>
          <w:sz w:val="24"/>
          <w:szCs w:val="20"/>
        </w:rPr>
        <w:t xml:space="preserve">It is a goal of this project to minimize environmental impacts on the site, including effects on the water quality and the local marine </w:t>
      </w:r>
      <w:r w:rsidR="002569F3" w:rsidRPr="009357F1">
        <w:rPr>
          <w:rFonts w:ascii="Myriad Pro" w:hAnsi="Myriad Pro"/>
          <w:sz w:val="24"/>
          <w:szCs w:val="20"/>
        </w:rPr>
        <w:t>life</w:t>
      </w:r>
      <w:r w:rsidRPr="009357F1">
        <w:rPr>
          <w:rFonts w:ascii="Myriad Pro" w:hAnsi="Myriad Pro"/>
          <w:sz w:val="24"/>
          <w:szCs w:val="20"/>
        </w:rPr>
        <w:t xml:space="preserve">. </w:t>
      </w:r>
      <w:r w:rsidR="006D7A84" w:rsidRPr="009357F1">
        <w:rPr>
          <w:rFonts w:ascii="Myriad Pro" w:hAnsi="Myriad Pro"/>
          <w:sz w:val="24"/>
          <w:szCs w:val="20"/>
        </w:rPr>
        <w:t xml:space="preserve">The concrete pilings are resistant to decay and have very little effect on water quality once hardened. It is important that the piles are allowed to cure for at least 30 days prior to placement in the water in order to ensure that the water does not develop high pH levels. </w:t>
      </w:r>
    </w:p>
    <w:p w:rsidR="005266EB" w:rsidRPr="009357F1" w:rsidRDefault="005266EB" w:rsidP="00B27F4E">
      <w:pPr>
        <w:spacing w:after="0" w:line="240" w:lineRule="auto"/>
        <w:rPr>
          <w:rFonts w:ascii="Myriad Pro" w:hAnsi="Myriad Pro"/>
          <w:sz w:val="24"/>
          <w:szCs w:val="20"/>
        </w:rPr>
      </w:pPr>
    </w:p>
    <w:p w:rsidR="005266EB" w:rsidRPr="009357F1" w:rsidRDefault="00F85BA6" w:rsidP="00B27F4E">
      <w:pPr>
        <w:spacing w:after="0" w:line="240" w:lineRule="auto"/>
        <w:rPr>
          <w:rFonts w:ascii="Myriad Pro" w:hAnsi="Myriad Pro"/>
          <w:sz w:val="24"/>
          <w:szCs w:val="20"/>
        </w:rPr>
      </w:pPr>
      <w:r w:rsidRPr="009357F1">
        <w:rPr>
          <w:rFonts w:ascii="Myriad Pro" w:hAnsi="Myriad Pro"/>
          <w:sz w:val="24"/>
          <w:szCs w:val="20"/>
        </w:rPr>
        <w:t>In addition, the s</w:t>
      </w:r>
      <w:r w:rsidR="00816EE8" w:rsidRPr="009357F1">
        <w:rPr>
          <w:rFonts w:ascii="Myriad Pro" w:hAnsi="Myriad Pro"/>
          <w:sz w:val="24"/>
          <w:szCs w:val="20"/>
        </w:rPr>
        <w:t xml:space="preserve">tainless steel is a good choice for the environment because it is 100% recyclable. Also, </w:t>
      </w:r>
      <w:r w:rsidRPr="009357F1">
        <w:rPr>
          <w:rFonts w:ascii="Myriad Pro" w:hAnsi="Myriad Pro"/>
          <w:sz w:val="24"/>
          <w:szCs w:val="20"/>
        </w:rPr>
        <w:t>as</w:t>
      </w:r>
      <w:r w:rsidR="00816EE8" w:rsidRPr="009357F1">
        <w:rPr>
          <w:rFonts w:ascii="Myriad Pro" w:hAnsi="Myriad Pro"/>
          <w:sz w:val="24"/>
          <w:szCs w:val="20"/>
        </w:rPr>
        <w:t xml:space="preserve"> a material used commonly in drinking systems</w:t>
      </w:r>
      <w:r w:rsidRPr="009357F1">
        <w:rPr>
          <w:rFonts w:ascii="Myriad Pro" w:hAnsi="Myriad Pro"/>
          <w:sz w:val="24"/>
          <w:szCs w:val="20"/>
        </w:rPr>
        <w:t>,</w:t>
      </w:r>
      <w:r w:rsidR="00816EE8" w:rsidRPr="009357F1">
        <w:rPr>
          <w:rFonts w:ascii="Myriad Pro" w:hAnsi="Myriad Pro"/>
          <w:sz w:val="24"/>
          <w:szCs w:val="20"/>
        </w:rPr>
        <w:t xml:space="preserve"> it helps keep water clean and quality standards high. </w:t>
      </w:r>
      <w:r w:rsidR="00073062" w:rsidRPr="009357F1">
        <w:rPr>
          <w:rFonts w:ascii="Myriad Pro" w:hAnsi="Myriad Pro"/>
          <w:sz w:val="24"/>
          <w:szCs w:val="20"/>
        </w:rPr>
        <w:t xml:space="preserve">Extra attention must be made to reduce environmental impacts during the manufacturing stages. </w:t>
      </w:r>
    </w:p>
    <w:p w:rsidR="00073062" w:rsidRPr="009357F1" w:rsidRDefault="00073062" w:rsidP="00B27F4E">
      <w:pPr>
        <w:spacing w:after="0" w:line="240" w:lineRule="auto"/>
        <w:rPr>
          <w:rFonts w:ascii="Myriad Pro" w:hAnsi="Myriad Pro"/>
          <w:sz w:val="24"/>
          <w:szCs w:val="20"/>
        </w:rPr>
      </w:pPr>
    </w:p>
    <w:p w:rsidR="00073062" w:rsidRPr="009357F1" w:rsidRDefault="00FF778E" w:rsidP="00B27F4E">
      <w:pPr>
        <w:spacing w:after="0" w:line="240" w:lineRule="auto"/>
        <w:rPr>
          <w:rFonts w:ascii="Myriad Pro" w:hAnsi="Myriad Pro"/>
          <w:sz w:val="24"/>
          <w:szCs w:val="20"/>
        </w:rPr>
      </w:pPr>
      <w:r w:rsidRPr="009357F1">
        <w:rPr>
          <w:rFonts w:ascii="Myriad Pro" w:hAnsi="Myriad Pro"/>
          <w:sz w:val="24"/>
          <w:szCs w:val="20"/>
        </w:rPr>
        <w:t>The paint and water sealant coating</w:t>
      </w:r>
      <w:r w:rsidR="00B72820" w:rsidRPr="009357F1">
        <w:rPr>
          <w:rFonts w:ascii="Myriad Pro" w:hAnsi="Myriad Pro"/>
          <w:sz w:val="24"/>
          <w:szCs w:val="20"/>
        </w:rPr>
        <w:t xml:space="preserve"> are environmentally friendly</w:t>
      </w:r>
      <w:r w:rsidR="00DE6572" w:rsidRPr="009357F1">
        <w:rPr>
          <w:rFonts w:ascii="Myriad Pro" w:hAnsi="Myriad Pro"/>
          <w:sz w:val="24"/>
          <w:szCs w:val="20"/>
        </w:rPr>
        <w:t xml:space="preserve"> as well</w:t>
      </w:r>
      <w:r w:rsidR="00B72820" w:rsidRPr="009357F1">
        <w:rPr>
          <w:rFonts w:ascii="Myriad Pro" w:hAnsi="Myriad Pro"/>
          <w:sz w:val="24"/>
          <w:szCs w:val="20"/>
        </w:rPr>
        <w:t xml:space="preserve">. They are low in volatile organic compounds (VOC’s), which contribute to air pollution in California. The paint selected will also use zinc oxide as the fungicide in order to reduce air contaminants.  </w:t>
      </w:r>
    </w:p>
    <w:sectPr w:rsidR="00073062" w:rsidRPr="0093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4E"/>
    <w:rsid w:val="00045E6F"/>
    <w:rsid w:val="00072D96"/>
    <w:rsid w:val="00073062"/>
    <w:rsid w:val="000D2299"/>
    <w:rsid w:val="000E4F9B"/>
    <w:rsid w:val="00116DDF"/>
    <w:rsid w:val="001258C2"/>
    <w:rsid w:val="00136F9F"/>
    <w:rsid w:val="00147C82"/>
    <w:rsid w:val="00163071"/>
    <w:rsid w:val="00166097"/>
    <w:rsid w:val="001A33AB"/>
    <w:rsid w:val="001B72C3"/>
    <w:rsid w:val="00223C41"/>
    <w:rsid w:val="002353AF"/>
    <w:rsid w:val="00237F22"/>
    <w:rsid w:val="002512D2"/>
    <w:rsid w:val="00252814"/>
    <w:rsid w:val="002569F3"/>
    <w:rsid w:val="002844CE"/>
    <w:rsid w:val="003227B8"/>
    <w:rsid w:val="003576DD"/>
    <w:rsid w:val="0044016C"/>
    <w:rsid w:val="00482671"/>
    <w:rsid w:val="005266EB"/>
    <w:rsid w:val="005539B7"/>
    <w:rsid w:val="00574ED6"/>
    <w:rsid w:val="00582CD7"/>
    <w:rsid w:val="005C0908"/>
    <w:rsid w:val="005D3093"/>
    <w:rsid w:val="00665B6C"/>
    <w:rsid w:val="006A766B"/>
    <w:rsid w:val="006C2F26"/>
    <w:rsid w:val="006D7A84"/>
    <w:rsid w:val="006F7E23"/>
    <w:rsid w:val="007073DB"/>
    <w:rsid w:val="00740853"/>
    <w:rsid w:val="00750811"/>
    <w:rsid w:val="00791ACE"/>
    <w:rsid w:val="007B27EB"/>
    <w:rsid w:val="00816EE8"/>
    <w:rsid w:val="0082381F"/>
    <w:rsid w:val="0082458D"/>
    <w:rsid w:val="008269C4"/>
    <w:rsid w:val="008330A9"/>
    <w:rsid w:val="00922916"/>
    <w:rsid w:val="009357F1"/>
    <w:rsid w:val="009526C3"/>
    <w:rsid w:val="0098196B"/>
    <w:rsid w:val="009E52A7"/>
    <w:rsid w:val="00A31D25"/>
    <w:rsid w:val="00B24918"/>
    <w:rsid w:val="00B27F4E"/>
    <w:rsid w:val="00B56B81"/>
    <w:rsid w:val="00B72820"/>
    <w:rsid w:val="00BB6DE3"/>
    <w:rsid w:val="00BB6E55"/>
    <w:rsid w:val="00BC7B92"/>
    <w:rsid w:val="00BE71B5"/>
    <w:rsid w:val="00C50282"/>
    <w:rsid w:val="00C928C1"/>
    <w:rsid w:val="00CD4489"/>
    <w:rsid w:val="00CF73A3"/>
    <w:rsid w:val="00D1061A"/>
    <w:rsid w:val="00D15A64"/>
    <w:rsid w:val="00D5304B"/>
    <w:rsid w:val="00D80218"/>
    <w:rsid w:val="00DE6572"/>
    <w:rsid w:val="00E21B28"/>
    <w:rsid w:val="00E868B1"/>
    <w:rsid w:val="00EC5101"/>
    <w:rsid w:val="00F041EE"/>
    <w:rsid w:val="00F50B78"/>
    <w:rsid w:val="00F75892"/>
    <w:rsid w:val="00F85BA6"/>
    <w:rsid w:val="00FD68EC"/>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D57DA-7857-46E7-A67D-58604A2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8942</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Catalano</dc:creator>
  <cp:keywords/>
  <dc:description/>
  <cp:lastModifiedBy>Jenna Catalano</cp:lastModifiedBy>
  <cp:revision>56</cp:revision>
  <cp:lastPrinted>2016-04-21T03:14:00Z</cp:lastPrinted>
  <dcterms:created xsi:type="dcterms:W3CDTF">2016-04-14T22:18:00Z</dcterms:created>
  <dcterms:modified xsi:type="dcterms:W3CDTF">2016-04-21T03:20:00Z</dcterms:modified>
</cp:coreProperties>
</file>